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8B" w:rsidRPr="00486970" w:rsidRDefault="00F75103" w:rsidP="00F75103">
      <w:pPr>
        <w:tabs>
          <w:tab w:val="left" w:pos="2520"/>
          <w:tab w:val="left" w:pos="5780"/>
          <w:tab w:val="left" w:pos="7540"/>
          <w:tab w:val="left" w:pos="9140"/>
          <w:tab w:val="left" w:pos="9840"/>
          <w:tab w:val="left" w:pos="9984"/>
          <w:tab w:val="left" w:pos="11064"/>
          <w:tab w:val="left" w:pos="11404"/>
          <w:tab w:val="left" w:pos="11548"/>
          <w:tab w:val="left" w:pos="12728"/>
          <w:tab w:val="left" w:pos="14633"/>
          <w:tab w:val="left" w:pos="16538"/>
        </w:tabs>
        <w:snapToGrid w:val="0"/>
        <w:rPr>
          <w:rFonts w:eastAsia="仿宋_GB2312"/>
          <w:b/>
          <w:sz w:val="32"/>
        </w:rPr>
      </w:pPr>
      <w:r>
        <w:rPr>
          <w:rFonts w:eastAsia="仿宋_GB2312" w:hint="eastAsia"/>
          <w:b/>
          <w:sz w:val="32"/>
        </w:rPr>
        <w:t xml:space="preserve">               </w:t>
      </w:r>
      <w:r w:rsidR="000C3E8B" w:rsidRPr="00486970">
        <w:rPr>
          <w:rFonts w:eastAsia="仿宋_GB2312" w:hint="eastAsia"/>
          <w:b/>
          <w:sz w:val="32"/>
        </w:rPr>
        <w:t>信息资源管理学院</w:t>
      </w:r>
      <w:r w:rsidR="000C3E8B" w:rsidRPr="00486970">
        <w:rPr>
          <w:rFonts w:eastAsia="仿宋_GB2312"/>
          <w:b/>
          <w:sz w:val="32"/>
        </w:rPr>
        <w:t>推荐</w:t>
      </w:r>
      <w:r w:rsidR="00C53C7D">
        <w:rPr>
          <w:rFonts w:eastAsia="仿宋_GB2312"/>
          <w:b/>
          <w:sz w:val="32"/>
        </w:rPr>
        <w:t>免试攻读硕士</w:t>
      </w:r>
      <w:r w:rsidR="00C53C7D">
        <w:rPr>
          <w:rFonts w:eastAsia="仿宋_GB2312" w:hint="eastAsia"/>
          <w:b/>
          <w:sz w:val="32"/>
        </w:rPr>
        <w:t>研究生</w:t>
      </w:r>
      <w:r w:rsidR="000C3E8B" w:rsidRPr="00486970">
        <w:rPr>
          <w:rFonts w:eastAsia="仿宋_GB2312" w:hint="eastAsia"/>
          <w:b/>
          <w:sz w:val="32"/>
        </w:rPr>
        <w:t>科研能力</w:t>
      </w:r>
      <w:r w:rsidR="000C3E8B" w:rsidRPr="00486970">
        <w:rPr>
          <w:rFonts w:eastAsia="仿宋_GB2312"/>
          <w:b/>
          <w:sz w:val="32"/>
        </w:rPr>
        <w:t>测评表</w:t>
      </w:r>
      <w:r w:rsidR="00435361">
        <w:rPr>
          <w:rFonts w:eastAsia="仿宋_GB2312" w:hint="eastAsia"/>
          <w:b/>
          <w:sz w:val="32"/>
        </w:rPr>
        <w:t xml:space="preserve">          </w:t>
      </w:r>
      <w:r w:rsidR="00435361" w:rsidRPr="00435361">
        <w:rPr>
          <w:rFonts w:eastAsia="仿宋_GB2312" w:hint="eastAsia"/>
          <w:b/>
          <w:szCs w:val="21"/>
        </w:rPr>
        <w:t xml:space="preserve"> </w:t>
      </w:r>
      <w:r w:rsidR="00435361" w:rsidRPr="00435361">
        <w:rPr>
          <w:rFonts w:eastAsia="仿宋_GB2312" w:hint="eastAsia"/>
          <w:b/>
          <w:szCs w:val="21"/>
        </w:rPr>
        <w:t>姓名：</w:t>
      </w:r>
    </w:p>
    <w:tbl>
      <w:tblPr>
        <w:tblStyle w:val="a5"/>
        <w:tblW w:w="5201" w:type="pct"/>
        <w:tblInd w:w="-318" w:type="dxa"/>
        <w:tblLook w:val="04A0"/>
      </w:tblPr>
      <w:tblGrid>
        <w:gridCol w:w="642"/>
        <w:gridCol w:w="1628"/>
        <w:gridCol w:w="6378"/>
        <w:gridCol w:w="2725"/>
        <w:gridCol w:w="2377"/>
        <w:gridCol w:w="994"/>
      </w:tblGrid>
      <w:tr w:rsidR="00D47BFE" w:rsidTr="00D47BFE">
        <w:trPr>
          <w:trHeight w:val="543"/>
        </w:trPr>
        <w:tc>
          <w:tcPr>
            <w:tcW w:w="218" w:type="pct"/>
            <w:vAlign w:val="center"/>
          </w:tcPr>
          <w:p w:rsidR="00B51C8A" w:rsidRPr="003E63C8" w:rsidRDefault="00B51C8A" w:rsidP="00D47BFE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 w:rsidRPr="003E63C8">
              <w:rPr>
                <w:rFonts w:ascii="仿宋_GB2312" w:eastAsia="仿宋_GB2312" w:hint="eastAsia"/>
                <w:b/>
                <w:szCs w:val="21"/>
              </w:rPr>
              <w:t>分值</w:t>
            </w:r>
          </w:p>
        </w:tc>
        <w:tc>
          <w:tcPr>
            <w:tcW w:w="552" w:type="pct"/>
            <w:vAlign w:val="center"/>
          </w:tcPr>
          <w:p w:rsidR="00B51C8A" w:rsidRPr="003E63C8" w:rsidRDefault="00B51C8A" w:rsidP="00D47BFE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学术论文</w:t>
            </w:r>
          </w:p>
        </w:tc>
        <w:tc>
          <w:tcPr>
            <w:tcW w:w="2163" w:type="pct"/>
            <w:vAlign w:val="center"/>
          </w:tcPr>
          <w:p w:rsidR="00B51C8A" w:rsidRDefault="00B51C8A" w:rsidP="00D47BFE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挑战杯、创新杯</w:t>
            </w:r>
            <w:r w:rsidR="00211B55">
              <w:rPr>
                <w:rFonts w:ascii="仿宋_GB2312" w:eastAsia="仿宋_GB2312" w:hint="eastAsia"/>
                <w:b/>
                <w:szCs w:val="21"/>
              </w:rPr>
              <w:t>、</w:t>
            </w:r>
            <w:r w:rsidR="00DC6ECB">
              <w:rPr>
                <w:rFonts w:ascii="仿宋_GB2312" w:eastAsia="仿宋_GB2312" w:hint="eastAsia"/>
                <w:b/>
                <w:szCs w:val="21"/>
              </w:rPr>
              <w:t>大创、</w:t>
            </w:r>
            <w:r w:rsidR="00211B55">
              <w:rPr>
                <w:rFonts w:ascii="仿宋_GB2312" w:eastAsia="仿宋_GB2312" w:hint="eastAsia"/>
                <w:b/>
                <w:szCs w:val="21"/>
              </w:rPr>
              <w:t>薪火杯</w:t>
            </w:r>
          </w:p>
        </w:tc>
        <w:tc>
          <w:tcPr>
            <w:tcW w:w="924" w:type="pct"/>
            <w:vAlign w:val="center"/>
          </w:tcPr>
          <w:p w:rsidR="00B51C8A" w:rsidRPr="003E63C8" w:rsidRDefault="00B51C8A" w:rsidP="00D47BFE">
            <w:pPr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学科</w:t>
            </w:r>
            <w:r w:rsidRPr="003E63C8">
              <w:rPr>
                <w:rFonts w:ascii="仿宋_GB2312" w:eastAsia="仿宋_GB2312" w:hint="eastAsia"/>
                <w:b/>
                <w:szCs w:val="21"/>
              </w:rPr>
              <w:t>竞赛</w:t>
            </w:r>
          </w:p>
        </w:tc>
        <w:tc>
          <w:tcPr>
            <w:tcW w:w="806" w:type="pct"/>
            <w:vAlign w:val="center"/>
          </w:tcPr>
          <w:p w:rsidR="00B51C8A" w:rsidRPr="003E63C8" w:rsidRDefault="00B51C8A" w:rsidP="00D47BFE">
            <w:pPr>
              <w:jc w:val="center"/>
              <w:rPr>
                <w:rFonts w:ascii="仿宋_GB2312" w:eastAsia="仿宋_GB2312"/>
                <w:szCs w:val="21"/>
              </w:rPr>
            </w:pPr>
            <w:r w:rsidRPr="003E63C8">
              <w:rPr>
                <w:rFonts w:ascii="仿宋_GB2312" w:eastAsia="仿宋_GB2312" w:hint="eastAsia"/>
                <w:b/>
                <w:szCs w:val="21"/>
              </w:rPr>
              <w:t>得分说明（请本人填写符合加分项的内容）</w:t>
            </w:r>
          </w:p>
        </w:tc>
        <w:tc>
          <w:tcPr>
            <w:tcW w:w="337" w:type="pct"/>
            <w:vAlign w:val="center"/>
          </w:tcPr>
          <w:p w:rsidR="00B51C8A" w:rsidRPr="003E63C8" w:rsidRDefault="00B51C8A" w:rsidP="00D47BF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3E63C8">
              <w:rPr>
                <w:rFonts w:ascii="仿宋_GB2312" w:eastAsia="仿宋_GB2312" w:hint="eastAsia"/>
                <w:b/>
                <w:szCs w:val="21"/>
              </w:rPr>
              <w:t>得分</w:t>
            </w:r>
          </w:p>
        </w:tc>
      </w:tr>
      <w:tr w:rsidR="00D47BFE" w:rsidTr="00D47BFE">
        <w:tc>
          <w:tcPr>
            <w:tcW w:w="218" w:type="pct"/>
            <w:vAlign w:val="center"/>
          </w:tcPr>
          <w:p w:rsidR="00B51C8A" w:rsidRPr="003E63C8" w:rsidRDefault="00B51C8A" w:rsidP="00D47BFE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E63C8">
              <w:rPr>
                <w:rFonts w:asciiTheme="majorEastAsia" w:eastAsiaTheme="majorEastAsia" w:hAnsiTheme="majorEastAsia" w:hint="eastAsia"/>
                <w:b/>
                <w:szCs w:val="21"/>
              </w:rPr>
              <w:t>4</w:t>
            </w:r>
          </w:p>
        </w:tc>
        <w:tc>
          <w:tcPr>
            <w:tcW w:w="552" w:type="pct"/>
            <w:vAlign w:val="center"/>
          </w:tcPr>
          <w:p w:rsidR="00B51C8A" w:rsidRPr="003E63C8" w:rsidRDefault="00B51C8A" w:rsidP="00D47BFE">
            <w:pPr>
              <w:snapToGrid w:val="0"/>
              <w:ind w:rightChars="50" w:right="105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3" w:type="pct"/>
            <w:vAlign w:val="center"/>
          </w:tcPr>
          <w:p w:rsidR="00B51C8A" w:rsidRDefault="00B51C8A" w:rsidP="00D47BFE">
            <w:pPr>
              <w:snapToGrid w:val="0"/>
              <w:ind w:leftChars="50" w:left="105" w:rightChars="50" w:right="105"/>
              <w:rPr>
                <w:rFonts w:ascii="仿宋_GB2312" w:eastAsia="仿宋_GB2312"/>
                <w:szCs w:val="21"/>
              </w:rPr>
            </w:pPr>
          </w:p>
        </w:tc>
        <w:tc>
          <w:tcPr>
            <w:tcW w:w="924" w:type="pct"/>
            <w:vAlign w:val="center"/>
          </w:tcPr>
          <w:p w:rsidR="00B51C8A" w:rsidRPr="003E63C8" w:rsidRDefault="00B51C8A" w:rsidP="00D47BFE">
            <w:pPr>
              <w:snapToGrid w:val="0"/>
              <w:ind w:leftChars="50" w:left="105" w:rightChars="50" w:right="1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国际性学科竞赛金奖</w:t>
            </w:r>
          </w:p>
        </w:tc>
        <w:tc>
          <w:tcPr>
            <w:tcW w:w="806" w:type="pct"/>
            <w:vAlign w:val="center"/>
          </w:tcPr>
          <w:p w:rsidR="00B51C8A" w:rsidRPr="003E63C8" w:rsidRDefault="00B51C8A" w:rsidP="00D47B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7" w:type="pct"/>
            <w:vAlign w:val="center"/>
          </w:tcPr>
          <w:p w:rsidR="00B51C8A" w:rsidRPr="003E63C8" w:rsidRDefault="00B51C8A" w:rsidP="00D47B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47BFE" w:rsidTr="00D47BFE">
        <w:tc>
          <w:tcPr>
            <w:tcW w:w="218" w:type="pct"/>
            <w:vAlign w:val="center"/>
          </w:tcPr>
          <w:p w:rsidR="00B51C8A" w:rsidRPr="003E63C8" w:rsidRDefault="00B51C8A" w:rsidP="00D47BFE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E63C8">
              <w:rPr>
                <w:rFonts w:asciiTheme="majorEastAsia" w:eastAsiaTheme="majorEastAsia" w:hAnsiTheme="majorEastAsia" w:hint="eastAsia"/>
                <w:b/>
                <w:szCs w:val="21"/>
              </w:rPr>
              <w:t>3.5</w:t>
            </w:r>
          </w:p>
        </w:tc>
        <w:tc>
          <w:tcPr>
            <w:tcW w:w="552" w:type="pct"/>
            <w:vAlign w:val="center"/>
          </w:tcPr>
          <w:p w:rsidR="00B51C8A" w:rsidRPr="003E63C8" w:rsidRDefault="00B51C8A" w:rsidP="00D47BFE">
            <w:pPr>
              <w:snapToGrid w:val="0"/>
              <w:ind w:leftChars="50" w:left="105" w:rightChars="50" w:right="105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3" w:type="pct"/>
            <w:vAlign w:val="center"/>
          </w:tcPr>
          <w:p w:rsidR="00B51C8A" w:rsidRDefault="00B51C8A" w:rsidP="00D47BFE">
            <w:pPr>
              <w:snapToGrid w:val="0"/>
              <w:ind w:leftChars="50" w:left="105" w:rightChars="50" w:right="105"/>
              <w:rPr>
                <w:rFonts w:ascii="仿宋_GB2312" w:eastAsia="仿宋_GB2312"/>
                <w:szCs w:val="21"/>
              </w:rPr>
            </w:pPr>
          </w:p>
        </w:tc>
        <w:tc>
          <w:tcPr>
            <w:tcW w:w="924" w:type="pct"/>
            <w:vAlign w:val="center"/>
          </w:tcPr>
          <w:p w:rsidR="00B51C8A" w:rsidRPr="003E63C8" w:rsidRDefault="00B51C8A" w:rsidP="00D47BFE">
            <w:pPr>
              <w:snapToGrid w:val="0"/>
              <w:ind w:leftChars="50" w:left="105" w:rightChars="50" w:right="1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国际性学科竞赛银奖</w:t>
            </w:r>
          </w:p>
        </w:tc>
        <w:tc>
          <w:tcPr>
            <w:tcW w:w="806" w:type="pct"/>
            <w:vAlign w:val="center"/>
          </w:tcPr>
          <w:p w:rsidR="00B51C8A" w:rsidRPr="003E63C8" w:rsidRDefault="00B51C8A" w:rsidP="00D47B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7" w:type="pct"/>
            <w:vAlign w:val="center"/>
          </w:tcPr>
          <w:p w:rsidR="00B51C8A" w:rsidRPr="003E63C8" w:rsidRDefault="00B51C8A" w:rsidP="00D47B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47BFE" w:rsidTr="00D47BFE">
        <w:tc>
          <w:tcPr>
            <w:tcW w:w="218" w:type="pct"/>
            <w:vAlign w:val="center"/>
          </w:tcPr>
          <w:p w:rsidR="00B51C8A" w:rsidRPr="003E63C8" w:rsidRDefault="00B51C8A" w:rsidP="00D47BFE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E63C8">
              <w:rPr>
                <w:rFonts w:asciiTheme="majorEastAsia" w:eastAsiaTheme="majorEastAsia" w:hAnsiTheme="majorEastAsia" w:hint="eastAsia"/>
                <w:b/>
                <w:szCs w:val="21"/>
              </w:rPr>
              <w:t>3</w:t>
            </w:r>
          </w:p>
        </w:tc>
        <w:tc>
          <w:tcPr>
            <w:tcW w:w="552" w:type="pct"/>
            <w:vAlign w:val="center"/>
          </w:tcPr>
          <w:p w:rsidR="00B51C8A" w:rsidRPr="003E63C8" w:rsidRDefault="00B51C8A" w:rsidP="00D47BFE">
            <w:pPr>
              <w:snapToGrid w:val="0"/>
              <w:ind w:rightChars="50" w:right="105"/>
              <w:rPr>
                <w:rFonts w:ascii="仿宋_GB2312" w:eastAsia="仿宋_GB2312"/>
                <w:szCs w:val="21"/>
              </w:rPr>
            </w:pPr>
            <w:r w:rsidRPr="003E63C8">
              <w:rPr>
                <w:rFonts w:ascii="仿宋_GB2312" w:eastAsia="仿宋_GB2312" w:hint="eastAsia"/>
                <w:szCs w:val="21"/>
              </w:rPr>
              <w:t>核心期刊学术论文的</w:t>
            </w:r>
            <w:r>
              <w:rPr>
                <w:rFonts w:ascii="仿宋_GB2312" w:eastAsia="仿宋_GB2312" w:hint="eastAsia"/>
                <w:szCs w:val="21"/>
              </w:rPr>
              <w:t>独著者</w:t>
            </w:r>
          </w:p>
        </w:tc>
        <w:tc>
          <w:tcPr>
            <w:tcW w:w="2163" w:type="pct"/>
            <w:vAlign w:val="center"/>
          </w:tcPr>
          <w:p w:rsidR="00B51C8A" w:rsidRDefault="006E178A" w:rsidP="00D47BFE">
            <w:pPr>
              <w:snapToGrid w:val="0"/>
              <w:ind w:leftChars="50" w:left="105" w:rightChars="50" w:right="1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全国挑战杯竞赛获奖者</w:t>
            </w:r>
          </w:p>
        </w:tc>
        <w:tc>
          <w:tcPr>
            <w:tcW w:w="924" w:type="pct"/>
            <w:vAlign w:val="center"/>
          </w:tcPr>
          <w:p w:rsidR="00B51C8A" w:rsidRDefault="00067EC7" w:rsidP="00D47BFE">
            <w:pPr>
              <w:snapToGrid w:val="0"/>
              <w:ind w:leftChars="50" w:left="105" w:rightChars="50" w:right="1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6E178A">
              <w:rPr>
                <w:rFonts w:ascii="仿宋_GB2312" w:eastAsia="仿宋_GB2312" w:hint="eastAsia"/>
                <w:szCs w:val="21"/>
              </w:rPr>
              <w:t>国际性学科竞赛铜奖</w:t>
            </w:r>
          </w:p>
          <w:p w:rsidR="00B51C8A" w:rsidRPr="00B51C8A" w:rsidRDefault="00067EC7" w:rsidP="00D47BFE">
            <w:pPr>
              <w:snapToGrid w:val="0"/>
              <w:ind w:leftChars="50" w:left="105" w:rightChars="50" w:right="1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</w:t>
            </w:r>
            <w:r w:rsidR="00B51C8A">
              <w:rPr>
                <w:rFonts w:ascii="仿宋_GB2312" w:eastAsia="仿宋_GB2312" w:hint="eastAsia"/>
                <w:szCs w:val="21"/>
              </w:rPr>
              <w:t>国家级学科竞赛</w:t>
            </w:r>
            <w:r w:rsidR="006E178A">
              <w:rPr>
                <w:rFonts w:ascii="仿宋_GB2312" w:eastAsia="仿宋_GB2312" w:hint="eastAsia"/>
                <w:szCs w:val="21"/>
              </w:rPr>
              <w:t>一等奖</w:t>
            </w:r>
          </w:p>
        </w:tc>
        <w:tc>
          <w:tcPr>
            <w:tcW w:w="806" w:type="pct"/>
            <w:vAlign w:val="center"/>
          </w:tcPr>
          <w:p w:rsidR="00B51C8A" w:rsidRPr="003E63C8" w:rsidRDefault="00B51C8A" w:rsidP="00D47B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7" w:type="pct"/>
            <w:vAlign w:val="center"/>
          </w:tcPr>
          <w:p w:rsidR="00B51C8A" w:rsidRPr="003E63C8" w:rsidRDefault="00B51C8A" w:rsidP="00D47B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47BFE" w:rsidTr="00D47BFE">
        <w:tc>
          <w:tcPr>
            <w:tcW w:w="218" w:type="pct"/>
            <w:vAlign w:val="center"/>
          </w:tcPr>
          <w:p w:rsidR="00B51C8A" w:rsidRPr="003E63C8" w:rsidRDefault="00B51C8A" w:rsidP="00D47BFE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E63C8">
              <w:rPr>
                <w:rFonts w:asciiTheme="majorEastAsia" w:eastAsiaTheme="majorEastAsia" w:hAnsiTheme="majorEastAsia" w:hint="eastAsia"/>
                <w:b/>
                <w:szCs w:val="21"/>
              </w:rPr>
              <w:t>2.5</w:t>
            </w:r>
          </w:p>
        </w:tc>
        <w:tc>
          <w:tcPr>
            <w:tcW w:w="552" w:type="pct"/>
            <w:vAlign w:val="center"/>
          </w:tcPr>
          <w:p w:rsidR="00B51C8A" w:rsidRPr="003E63C8" w:rsidRDefault="00B51C8A" w:rsidP="00D47BFE">
            <w:pPr>
              <w:snapToGrid w:val="0"/>
              <w:ind w:leftChars="50" w:left="105" w:rightChars="50" w:right="105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3" w:type="pct"/>
            <w:vAlign w:val="center"/>
          </w:tcPr>
          <w:p w:rsidR="00B51C8A" w:rsidRDefault="006E178A" w:rsidP="00D47BFE">
            <w:pPr>
              <w:snapToGrid w:val="0"/>
              <w:ind w:leftChars="50" w:left="315" w:rightChars="50" w:right="105" w:hangingChars="100" w:hanging="21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1.北京市挑战杯竞赛获奖者</w:t>
            </w:r>
          </w:p>
          <w:p w:rsidR="006E178A" w:rsidRPr="003E63C8" w:rsidRDefault="006E178A" w:rsidP="00D47BFE">
            <w:pPr>
              <w:snapToGrid w:val="0"/>
              <w:ind w:leftChars="50" w:left="315" w:rightChars="50" w:right="105" w:hangingChars="100" w:hanging="21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 w:rsidRPr="003E63C8">
              <w:rPr>
                <w:rFonts w:ascii="仿宋_GB2312" w:eastAsia="仿宋_GB2312" w:hint="eastAsia"/>
                <w:szCs w:val="21"/>
              </w:rPr>
              <w:t>.人民大学创新杯竞赛一等奖（第</w:t>
            </w:r>
            <w:r>
              <w:rPr>
                <w:rFonts w:ascii="仿宋_GB2312" w:eastAsia="仿宋_GB2312" w:hint="eastAsia"/>
                <w:szCs w:val="21"/>
              </w:rPr>
              <w:t>一作者</w:t>
            </w:r>
            <w:r w:rsidRPr="003E63C8">
              <w:rPr>
                <w:rFonts w:ascii="仿宋_GB2312" w:eastAsia="仿宋_GB2312" w:hint="eastAsia"/>
                <w:szCs w:val="21"/>
              </w:rPr>
              <w:t>）</w:t>
            </w:r>
          </w:p>
          <w:p w:rsidR="006E178A" w:rsidRPr="003E63C8" w:rsidRDefault="006E178A" w:rsidP="00D47BFE">
            <w:pPr>
              <w:snapToGrid w:val="0"/>
              <w:ind w:leftChars="50" w:left="174" w:rightChars="50" w:right="105" w:hangingChars="33" w:hanging="69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 w:rsidRPr="003E63C8">
              <w:rPr>
                <w:rFonts w:ascii="仿宋_GB2312" w:eastAsia="仿宋_GB2312" w:hint="eastAsia"/>
                <w:szCs w:val="21"/>
              </w:rPr>
              <w:t>.</w:t>
            </w:r>
            <w:r w:rsidR="00D47BFE">
              <w:rPr>
                <w:rFonts w:ascii="仿宋_GB2312" w:eastAsia="仿宋_GB2312" w:hint="eastAsia"/>
                <w:szCs w:val="21"/>
              </w:rPr>
              <w:t>国家大学生创新实验计划（以下简称大创）国家级项目立项（项</w:t>
            </w:r>
            <w:r w:rsidRPr="003E63C8">
              <w:rPr>
                <w:rFonts w:ascii="仿宋_GB2312" w:eastAsia="仿宋_GB2312" w:hint="eastAsia"/>
                <w:szCs w:val="21"/>
              </w:rPr>
              <w:t>目负责人）</w:t>
            </w:r>
          </w:p>
        </w:tc>
        <w:tc>
          <w:tcPr>
            <w:tcW w:w="924" w:type="pct"/>
            <w:vAlign w:val="center"/>
          </w:tcPr>
          <w:p w:rsidR="006E178A" w:rsidRDefault="006E178A" w:rsidP="00D47BFE">
            <w:pPr>
              <w:snapToGrid w:val="0"/>
              <w:ind w:leftChars="50" w:left="105" w:rightChars="50" w:right="1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国家级学科竞赛二等奖</w:t>
            </w:r>
          </w:p>
          <w:p w:rsidR="00B51C8A" w:rsidRPr="006E178A" w:rsidRDefault="00B51C8A" w:rsidP="00D47BFE">
            <w:pPr>
              <w:snapToGrid w:val="0"/>
              <w:ind w:leftChars="50" w:left="315" w:rightChars="50" w:right="105" w:hangingChars="100" w:hanging="210"/>
              <w:rPr>
                <w:rFonts w:ascii="仿宋_GB2312" w:eastAsia="仿宋_GB2312"/>
                <w:szCs w:val="21"/>
              </w:rPr>
            </w:pPr>
          </w:p>
        </w:tc>
        <w:tc>
          <w:tcPr>
            <w:tcW w:w="806" w:type="pct"/>
            <w:vAlign w:val="center"/>
          </w:tcPr>
          <w:p w:rsidR="00B51C8A" w:rsidRPr="003E63C8" w:rsidRDefault="00B51C8A" w:rsidP="00D47B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7" w:type="pct"/>
            <w:vAlign w:val="center"/>
          </w:tcPr>
          <w:p w:rsidR="00B51C8A" w:rsidRPr="003E63C8" w:rsidRDefault="00B51C8A" w:rsidP="00D47B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47BFE" w:rsidTr="00D47BFE">
        <w:tc>
          <w:tcPr>
            <w:tcW w:w="218" w:type="pct"/>
            <w:vAlign w:val="center"/>
          </w:tcPr>
          <w:p w:rsidR="00B51C8A" w:rsidRPr="003E63C8" w:rsidRDefault="00B51C8A" w:rsidP="00D47BFE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E63C8">
              <w:rPr>
                <w:rFonts w:asciiTheme="majorEastAsia" w:eastAsiaTheme="majorEastAsia" w:hAnsiTheme="majorEastAsia" w:hint="eastAsia"/>
                <w:b/>
                <w:szCs w:val="21"/>
              </w:rPr>
              <w:t>2</w:t>
            </w:r>
          </w:p>
        </w:tc>
        <w:tc>
          <w:tcPr>
            <w:tcW w:w="552" w:type="pct"/>
            <w:vAlign w:val="center"/>
          </w:tcPr>
          <w:p w:rsidR="00B51C8A" w:rsidRPr="003E63C8" w:rsidRDefault="00B51C8A" w:rsidP="00D47BFE">
            <w:pPr>
              <w:snapToGrid w:val="0"/>
              <w:ind w:rightChars="50" w:right="1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核心期刊学术论文的第一</w:t>
            </w:r>
            <w:r w:rsidRPr="003E63C8">
              <w:rPr>
                <w:rFonts w:ascii="仿宋_GB2312" w:eastAsia="仿宋_GB2312" w:hint="eastAsia"/>
                <w:szCs w:val="21"/>
              </w:rPr>
              <w:t>作者</w:t>
            </w:r>
          </w:p>
        </w:tc>
        <w:tc>
          <w:tcPr>
            <w:tcW w:w="2163" w:type="pct"/>
            <w:vAlign w:val="center"/>
          </w:tcPr>
          <w:p w:rsidR="006E178A" w:rsidRPr="003E63C8" w:rsidRDefault="006E178A" w:rsidP="00D47BFE">
            <w:pPr>
              <w:snapToGrid w:val="0"/>
              <w:ind w:leftChars="50" w:left="105" w:rightChars="50" w:right="105"/>
              <w:rPr>
                <w:rFonts w:ascii="仿宋_GB2312" w:eastAsia="仿宋_GB2312"/>
                <w:szCs w:val="21"/>
              </w:rPr>
            </w:pPr>
            <w:r w:rsidRPr="003E63C8">
              <w:rPr>
                <w:rFonts w:ascii="仿宋_GB2312" w:eastAsia="仿宋_GB2312" w:hint="eastAsia"/>
                <w:szCs w:val="21"/>
              </w:rPr>
              <w:t>1.</w:t>
            </w:r>
            <w:r>
              <w:rPr>
                <w:rFonts w:ascii="仿宋_GB2312" w:eastAsia="仿宋_GB2312" w:hint="eastAsia"/>
                <w:szCs w:val="21"/>
              </w:rPr>
              <w:t>人民大学创新杯竞赛一</w:t>
            </w:r>
            <w:r w:rsidRPr="003E63C8">
              <w:rPr>
                <w:rFonts w:ascii="仿宋_GB2312" w:eastAsia="仿宋_GB2312" w:hint="eastAsia"/>
                <w:szCs w:val="21"/>
              </w:rPr>
              <w:t>等奖（第二及以后作者）</w:t>
            </w:r>
            <w:r w:rsidR="00211B55">
              <w:rPr>
                <w:rFonts w:ascii="仿宋_GB2312" w:eastAsia="仿宋_GB2312" w:hint="eastAsia"/>
                <w:szCs w:val="21"/>
              </w:rPr>
              <w:t>；</w:t>
            </w:r>
            <w:r w:rsidR="00211B55" w:rsidRPr="003E63C8">
              <w:rPr>
                <w:rFonts w:ascii="仿宋_GB2312" w:eastAsia="仿宋_GB2312" w:hint="eastAsia"/>
                <w:szCs w:val="21"/>
              </w:rPr>
              <w:t>二等奖（</w:t>
            </w:r>
            <w:r w:rsidR="00211B55">
              <w:rPr>
                <w:rFonts w:ascii="仿宋_GB2312" w:eastAsia="仿宋_GB2312" w:hint="eastAsia"/>
                <w:szCs w:val="21"/>
              </w:rPr>
              <w:t>第一</w:t>
            </w:r>
            <w:r w:rsidR="003C0469">
              <w:rPr>
                <w:rFonts w:ascii="仿宋_GB2312" w:eastAsia="仿宋_GB2312" w:hint="eastAsia"/>
                <w:szCs w:val="21"/>
              </w:rPr>
              <w:t xml:space="preserve">  </w:t>
            </w:r>
            <w:r w:rsidR="00D47BFE">
              <w:rPr>
                <w:rFonts w:ascii="仿宋_GB2312" w:eastAsia="仿宋_GB2312" w:hint="eastAsia"/>
                <w:szCs w:val="21"/>
              </w:rPr>
              <w:t xml:space="preserve">     </w:t>
            </w:r>
            <w:r w:rsidR="00211B55">
              <w:rPr>
                <w:rFonts w:ascii="仿宋_GB2312" w:eastAsia="仿宋_GB2312" w:hint="eastAsia"/>
                <w:szCs w:val="21"/>
              </w:rPr>
              <w:t>作者</w:t>
            </w:r>
            <w:r w:rsidR="00211B55" w:rsidRPr="003E63C8">
              <w:rPr>
                <w:rFonts w:ascii="仿宋_GB2312" w:eastAsia="仿宋_GB2312" w:hint="eastAsia"/>
                <w:szCs w:val="21"/>
              </w:rPr>
              <w:t>）</w:t>
            </w:r>
          </w:p>
          <w:p w:rsidR="00B51C8A" w:rsidRPr="003E63C8" w:rsidRDefault="006E178A" w:rsidP="00D47BFE">
            <w:pPr>
              <w:snapToGrid w:val="0"/>
              <w:ind w:leftChars="50" w:left="105" w:rightChars="50" w:right="105"/>
              <w:rPr>
                <w:rFonts w:ascii="仿宋_GB2312" w:eastAsia="仿宋_GB2312"/>
                <w:szCs w:val="21"/>
              </w:rPr>
            </w:pPr>
            <w:r w:rsidRPr="003E63C8">
              <w:rPr>
                <w:rFonts w:ascii="仿宋_GB2312" w:eastAsia="仿宋_GB2312" w:hint="eastAsia"/>
                <w:szCs w:val="21"/>
              </w:rPr>
              <w:t>2.大创国家级项目立项（项目成员）；市级项目立项（项目负责人）</w:t>
            </w:r>
          </w:p>
        </w:tc>
        <w:tc>
          <w:tcPr>
            <w:tcW w:w="924" w:type="pct"/>
            <w:vAlign w:val="center"/>
          </w:tcPr>
          <w:p w:rsidR="00211B55" w:rsidRDefault="00211B55" w:rsidP="00D47BFE">
            <w:pPr>
              <w:snapToGrid w:val="0"/>
              <w:ind w:leftChars="50" w:left="105" w:rightChars="50" w:right="1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1.国家级学科竞赛三等奖</w:t>
            </w:r>
          </w:p>
          <w:p w:rsidR="00B51C8A" w:rsidRPr="00211B55" w:rsidRDefault="00211B55" w:rsidP="00D47BFE">
            <w:pPr>
              <w:snapToGrid w:val="0"/>
              <w:ind w:leftChars="50" w:left="315" w:rightChars="50" w:right="105" w:hangingChars="100" w:hanging="21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2.市级学科竞赛一等奖</w:t>
            </w:r>
          </w:p>
        </w:tc>
        <w:tc>
          <w:tcPr>
            <w:tcW w:w="806" w:type="pct"/>
            <w:vAlign w:val="center"/>
          </w:tcPr>
          <w:p w:rsidR="00B51C8A" w:rsidRPr="003E63C8" w:rsidRDefault="00B51C8A" w:rsidP="00D47B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7" w:type="pct"/>
            <w:vAlign w:val="center"/>
          </w:tcPr>
          <w:p w:rsidR="00B51C8A" w:rsidRPr="003E63C8" w:rsidRDefault="00B51C8A" w:rsidP="00D47B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47BFE" w:rsidTr="00D47BFE">
        <w:tc>
          <w:tcPr>
            <w:tcW w:w="218" w:type="pct"/>
            <w:vAlign w:val="center"/>
          </w:tcPr>
          <w:p w:rsidR="00B51C8A" w:rsidRPr="003E63C8" w:rsidRDefault="00B51C8A" w:rsidP="00D47BFE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E63C8">
              <w:rPr>
                <w:rFonts w:asciiTheme="majorEastAsia" w:eastAsiaTheme="majorEastAsia" w:hAnsiTheme="majorEastAsia" w:hint="eastAsia"/>
                <w:b/>
                <w:szCs w:val="21"/>
              </w:rPr>
              <w:t>1.5</w:t>
            </w:r>
          </w:p>
        </w:tc>
        <w:tc>
          <w:tcPr>
            <w:tcW w:w="552" w:type="pct"/>
            <w:vAlign w:val="center"/>
          </w:tcPr>
          <w:p w:rsidR="00B51C8A" w:rsidRPr="003E63C8" w:rsidRDefault="00B51C8A" w:rsidP="00D47BF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63" w:type="pct"/>
            <w:vAlign w:val="center"/>
          </w:tcPr>
          <w:p w:rsidR="006E178A" w:rsidRPr="00211B55" w:rsidRDefault="006E178A" w:rsidP="00D47BFE">
            <w:pPr>
              <w:snapToGrid w:val="0"/>
              <w:ind w:leftChars="50" w:left="105" w:rightChars="50" w:right="105"/>
              <w:rPr>
                <w:rFonts w:ascii="仿宋_GB2312" w:eastAsia="仿宋_GB2312"/>
                <w:szCs w:val="21"/>
              </w:rPr>
            </w:pPr>
            <w:r w:rsidRPr="003E63C8">
              <w:rPr>
                <w:rFonts w:ascii="仿宋_GB2312" w:eastAsia="仿宋_GB2312" w:hint="eastAsia"/>
                <w:szCs w:val="21"/>
              </w:rPr>
              <w:t>1.人民大学创新杯竞赛</w:t>
            </w:r>
            <w:r w:rsidR="00211B55">
              <w:rPr>
                <w:rFonts w:ascii="仿宋_GB2312" w:eastAsia="仿宋_GB2312" w:hint="eastAsia"/>
                <w:szCs w:val="21"/>
              </w:rPr>
              <w:t>二</w:t>
            </w:r>
            <w:r w:rsidR="00211B55" w:rsidRPr="003E63C8">
              <w:rPr>
                <w:rFonts w:ascii="仿宋_GB2312" w:eastAsia="仿宋_GB2312" w:hint="eastAsia"/>
                <w:szCs w:val="21"/>
              </w:rPr>
              <w:t>等奖</w:t>
            </w:r>
            <w:r w:rsidR="00211B55">
              <w:rPr>
                <w:rFonts w:ascii="仿宋_GB2312" w:eastAsia="仿宋_GB2312" w:hint="eastAsia"/>
                <w:szCs w:val="21"/>
              </w:rPr>
              <w:t>（第二及以后</w:t>
            </w:r>
            <w:r w:rsidR="00211B55" w:rsidRPr="003E63C8">
              <w:rPr>
                <w:rFonts w:ascii="仿宋_GB2312" w:eastAsia="仿宋_GB2312" w:hint="eastAsia"/>
                <w:szCs w:val="21"/>
              </w:rPr>
              <w:t>作者）</w:t>
            </w:r>
            <w:r w:rsidR="00211B55">
              <w:rPr>
                <w:rFonts w:ascii="仿宋_GB2312" w:eastAsia="仿宋_GB2312" w:hint="eastAsia"/>
                <w:szCs w:val="21"/>
              </w:rPr>
              <w:t>；三等奖（第一作者）</w:t>
            </w:r>
          </w:p>
          <w:p w:rsidR="006E178A" w:rsidRPr="003E63C8" w:rsidRDefault="006E178A" w:rsidP="00D47BFE">
            <w:pPr>
              <w:snapToGrid w:val="0"/>
              <w:ind w:leftChars="50" w:left="105" w:rightChars="50" w:right="105"/>
              <w:rPr>
                <w:rFonts w:ascii="仿宋_GB2312" w:eastAsia="仿宋_GB2312"/>
                <w:szCs w:val="21"/>
              </w:rPr>
            </w:pPr>
            <w:r w:rsidRPr="003E63C8">
              <w:rPr>
                <w:rFonts w:ascii="仿宋_GB2312" w:eastAsia="仿宋_GB2312" w:hint="eastAsia"/>
                <w:szCs w:val="21"/>
              </w:rPr>
              <w:t>2.大创市级项目立项（项目成员）；校级项目立项（项目负责人）</w:t>
            </w:r>
          </w:p>
          <w:p w:rsidR="00B51C8A" w:rsidRPr="003E63C8" w:rsidRDefault="006E178A" w:rsidP="00D47BFE">
            <w:pPr>
              <w:snapToGrid w:val="0"/>
              <w:ind w:leftChars="50" w:left="105" w:rightChars="50" w:right="105"/>
              <w:rPr>
                <w:rFonts w:ascii="仿宋_GB2312" w:eastAsia="仿宋_GB2312"/>
                <w:szCs w:val="21"/>
              </w:rPr>
            </w:pPr>
            <w:r w:rsidRPr="003E63C8">
              <w:rPr>
                <w:rFonts w:ascii="仿宋_GB2312" w:eastAsia="仿宋_GB2312" w:hint="eastAsia"/>
                <w:szCs w:val="21"/>
              </w:rPr>
              <w:t>3.学院</w:t>
            </w:r>
            <w:r w:rsidR="00211B55">
              <w:rPr>
                <w:rFonts w:ascii="仿宋_GB2312" w:eastAsia="仿宋_GB2312" w:hint="eastAsia"/>
                <w:szCs w:val="21"/>
              </w:rPr>
              <w:t>薪火杯</w:t>
            </w:r>
            <w:r w:rsidRPr="003E63C8">
              <w:rPr>
                <w:rFonts w:ascii="仿宋_GB2312" w:eastAsia="仿宋_GB2312" w:hint="eastAsia"/>
                <w:szCs w:val="21"/>
              </w:rPr>
              <w:t>竞赛特等奖</w:t>
            </w:r>
          </w:p>
        </w:tc>
        <w:tc>
          <w:tcPr>
            <w:tcW w:w="924" w:type="pct"/>
            <w:vAlign w:val="center"/>
          </w:tcPr>
          <w:p w:rsidR="00B51C8A" w:rsidRPr="003E63C8" w:rsidRDefault="00211B55" w:rsidP="00D47BFE">
            <w:pPr>
              <w:snapToGrid w:val="0"/>
              <w:ind w:leftChars="50" w:left="105" w:rightChars="50" w:right="1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市级学科竞赛二等奖</w:t>
            </w:r>
          </w:p>
        </w:tc>
        <w:tc>
          <w:tcPr>
            <w:tcW w:w="806" w:type="pct"/>
            <w:vAlign w:val="center"/>
          </w:tcPr>
          <w:p w:rsidR="00B51C8A" w:rsidRPr="003E63C8" w:rsidRDefault="00B51C8A" w:rsidP="00D47B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7" w:type="pct"/>
            <w:vAlign w:val="center"/>
          </w:tcPr>
          <w:p w:rsidR="00B51C8A" w:rsidRPr="003E63C8" w:rsidRDefault="00B51C8A" w:rsidP="00D47B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47BFE" w:rsidTr="00D47BFE">
        <w:tc>
          <w:tcPr>
            <w:tcW w:w="218" w:type="pct"/>
            <w:vAlign w:val="center"/>
          </w:tcPr>
          <w:p w:rsidR="00B51C8A" w:rsidRPr="003E63C8" w:rsidRDefault="00B51C8A" w:rsidP="00D47BFE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E63C8">
              <w:rPr>
                <w:rFonts w:asciiTheme="majorEastAsia" w:eastAsiaTheme="majorEastAsia" w:hAnsiTheme="majorEastAsia" w:hint="eastAsia"/>
                <w:b/>
                <w:szCs w:val="21"/>
              </w:rPr>
              <w:t>1</w:t>
            </w:r>
          </w:p>
        </w:tc>
        <w:tc>
          <w:tcPr>
            <w:tcW w:w="552" w:type="pct"/>
            <w:vAlign w:val="center"/>
          </w:tcPr>
          <w:p w:rsidR="00B51C8A" w:rsidRPr="003E63C8" w:rsidRDefault="00B51C8A" w:rsidP="00D47BFE">
            <w:pPr>
              <w:snapToGrid w:val="0"/>
              <w:ind w:leftChars="50" w:left="105" w:rightChars="50" w:right="105"/>
              <w:rPr>
                <w:rFonts w:ascii="仿宋_GB2312" w:eastAsia="仿宋_GB2312"/>
                <w:szCs w:val="21"/>
              </w:rPr>
            </w:pPr>
            <w:r w:rsidRPr="003E63C8">
              <w:rPr>
                <w:rFonts w:ascii="仿宋_GB2312" w:eastAsia="仿宋_GB2312" w:hint="eastAsia"/>
                <w:szCs w:val="21"/>
              </w:rPr>
              <w:t>核心期刊学术论文的</w:t>
            </w:r>
            <w:r>
              <w:rPr>
                <w:rFonts w:ascii="仿宋_GB2312" w:eastAsia="仿宋_GB2312" w:hint="eastAsia"/>
                <w:szCs w:val="21"/>
              </w:rPr>
              <w:t>第二作者</w:t>
            </w:r>
          </w:p>
          <w:p w:rsidR="00B51C8A" w:rsidRPr="003E63C8" w:rsidRDefault="00B51C8A" w:rsidP="00D47BFE">
            <w:pPr>
              <w:snapToGrid w:val="0"/>
              <w:ind w:leftChars="50" w:left="105" w:rightChars="50" w:right="105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3" w:type="pct"/>
            <w:vAlign w:val="center"/>
          </w:tcPr>
          <w:p w:rsidR="00211B55" w:rsidRDefault="00211B55" w:rsidP="00D47BFE">
            <w:pPr>
              <w:snapToGrid w:val="0"/>
              <w:ind w:leftChars="50" w:left="105" w:rightChars="50" w:right="105"/>
              <w:rPr>
                <w:rFonts w:ascii="仿宋_GB2312" w:eastAsia="仿宋_GB2312"/>
                <w:szCs w:val="21"/>
              </w:rPr>
            </w:pPr>
            <w:r w:rsidRPr="003E63C8">
              <w:rPr>
                <w:rFonts w:ascii="仿宋_GB2312" w:eastAsia="仿宋_GB2312" w:hint="eastAsia"/>
                <w:szCs w:val="21"/>
              </w:rPr>
              <w:t>1.</w:t>
            </w:r>
            <w:r>
              <w:rPr>
                <w:rFonts w:ascii="仿宋_GB2312" w:eastAsia="仿宋_GB2312" w:hint="eastAsia"/>
                <w:szCs w:val="21"/>
              </w:rPr>
              <w:t>人民大学创新杯竞赛三</w:t>
            </w:r>
            <w:r w:rsidRPr="003E63C8">
              <w:rPr>
                <w:rFonts w:ascii="仿宋_GB2312" w:eastAsia="仿宋_GB2312" w:hint="eastAsia"/>
                <w:szCs w:val="21"/>
              </w:rPr>
              <w:t>等奖</w:t>
            </w:r>
            <w:r>
              <w:rPr>
                <w:rFonts w:ascii="仿宋_GB2312" w:eastAsia="仿宋_GB2312" w:hint="eastAsia"/>
                <w:szCs w:val="21"/>
              </w:rPr>
              <w:t>（第二及以后</w:t>
            </w:r>
            <w:r w:rsidRPr="003E63C8">
              <w:rPr>
                <w:rFonts w:ascii="仿宋_GB2312" w:eastAsia="仿宋_GB2312" w:hint="eastAsia"/>
                <w:szCs w:val="21"/>
              </w:rPr>
              <w:t>作者）</w:t>
            </w:r>
          </w:p>
          <w:p w:rsidR="00211B55" w:rsidRPr="003E63C8" w:rsidRDefault="00211B55" w:rsidP="00D47BFE">
            <w:pPr>
              <w:snapToGrid w:val="0"/>
              <w:ind w:leftChars="50" w:left="105" w:rightChars="50" w:right="105"/>
              <w:rPr>
                <w:rFonts w:ascii="仿宋_GB2312" w:eastAsia="仿宋_GB2312"/>
                <w:szCs w:val="21"/>
              </w:rPr>
            </w:pPr>
            <w:r w:rsidRPr="003E63C8">
              <w:rPr>
                <w:rFonts w:ascii="仿宋_GB2312" w:eastAsia="仿宋_GB2312" w:hint="eastAsia"/>
                <w:szCs w:val="21"/>
              </w:rPr>
              <w:t>2.大创校级项目立项（项目成员）</w:t>
            </w:r>
          </w:p>
          <w:p w:rsidR="00211B55" w:rsidRPr="003E63C8" w:rsidRDefault="00D47BFE" w:rsidP="00D47BFE">
            <w:pPr>
              <w:pStyle w:val="a6"/>
              <w:ind w:left="174" w:hangingChars="83" w:hanging="174"/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="00211B55" w:rsidRPr="003E63C8">
              <w:rPr>
                <w:rFonts w:ascii="仿宋_GB2312" w:eastAsia="仿宋_GB2312" w:hint="eastAsia"/>
                <w:szCs w:val="21"/>
              </w:rPr>
              <w:t>3.大创结题获得“优秀”的项目（含国家级、市级、校级），项目组负责人及成员均加计1分</w:t>
            </w:r>
          </w:p>
          <w:p w:rsidR="00B51C8A" w:rsidRPr="003E63C8" w:rsidRDefault="00211B55" w:rsidP="00D47BFE">
            <w:pPr>
              <w:snapToGrid w:val="0"/>
              <w:ind w:leftChars="50" w:left="105" w:rightChars="50" w:right="105"/>
              <w:rPr>
                <w:rFonts w:ascii="仿宋_GB2312" w:eastAsia="仿宋_GB2312"/>
                <w:szCs w:val="21"/>
              </w:rPr>
            </w:pPr>
            <w:r w:rsidRPr="003E63C8">
              <w:rPr>
                <w:rFonts w:ascii="仿宋_GB2312" w:eastAsia="仿宋_GB2312" w:hint="eastAsia"/>
                <w:szCs w:val="21"/>
              </w:rPr>
              <w:t>4.学院</w:t>
            </w:r>
            <w:r>
              <w:rPr>
                <w:rFonts w:ascii="仿宋_GB2312" w:eastAsia="仿宋_GB2312" w:hint="eastAsia"/>
                <w:szCs w:val="21"/>
              </w:rPr>
              <w:t>薪火杯</w:t>
            </w:r>
            <w:r w:rsidRPr="003E63C8">
              <w:rPr>
                <w:rFonts w:ascii="仿宋_GB2312" w:eastAsia="仿宋_GB2312" w:hint="eastAsia"/>
                <w:szCs w:val="21"/>
              </w:rPr>
              <w:t>竞赛一等奖</w:t>
            </w:r>
          </w:p>
        </w:tc>
        <w:tc>
          <w:tcPr>
            <w:tcW w:w="924" w:type="pct"/>
            <w:vAlign w:val="center"/>
          </w:tcPr>
          <w:p w:rsidR="00B51C8A" w:rsidRPr="003E63C8" w:rsidRDefault="00211B55" w:rsidP="00D47BFE">
            <w:pPr>
              <w:snapToGrid w:val="0"/>
              <w:ind w:rightChars="50" w:right="105" w:firstLineChars="50" w:firstLine="1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市级学科竞赛三等奖</w:t>
            </w:r>
          </w:p>
        </w:tc>
        <w:tc>
          <w:tcPr>
            <w:tcW w:w="806" w:type="pct"/>
            <w:vAlign w:val="center"/>
          </w:tcPr>
          <w:p w:rsidR="00B51C8A" w:rsidRPr="003E63C8" w:rsidRDefault="00B51C8A" w:rsidP="00D47B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7" w:type="pct"/>
            <w:vAlign w:val="center"/>
          </w:tcPr>
          <w:p w:rsidR="00B51C8A" w:rsidRPr="003E63C8" w:rsidRDefault="00B51C8A" w:rsidP="00D47B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47BFE" w:rsidTr="00D47BFE">
        <w:tc>
          <w:tcPr>
            <w:tcW w:w="218" w:type="pct"/>
            <w:vAlign w:val="center"/>
          </w:tcPr>
          <w:p w:rsidR="00B51C8A" w:rsidRPr="003E63C8" w:rsidRDefault="00B51C8A" w:rsidP="00D47BFE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3E63C8">
              <w:rPr>
                <w:rFonts w:asciiTheme="majorEastAsia" w:eastAsiaTheme="majorEastAsia" w:hAnsiTheme="majorEastAsia" w:hint="eastAsia"/>
                <w:b/>
                <w:szCs w:val="21"/>
              </w:rPr>
              <w:t>0.5</w:t>
            </w:r>
          </w:p>
        </w:tc>
        <w:tc>
          <w:tcPr>
            <w:tcW w:w="552" w:type="pct"/>
            <w:vAlign w:val="center"/>
          </w:tcPr>
          <w:p w:rsidR="00B51C8A" w:rsidRPr="003E63C8" w:rsidRDefault="00B51C8A" w:rsidP="00D47BFE">
            <w:pPr>
              <w:snapToGrid w:val="0"/>
              <w:ind w:leftChars="50" w:left="105" w:rightChars="50" w:right="105"/>
              <w:rPr>
                <w:rFonts w:ascii="仿宋_GB2312" w:eastAsia="仿宋_GB2312"/>
                <w:szCs w:val="21"/>
              </w:rPr>
            </w:pPr>
            <w:r w:rsidRPr="003E63C8">
              <w:rPr>
                <w:rFonts w:ascii="仿宋_GB2312" w:eastAsia="仿宋_GB2312" w:hint="eastAsia"/>
                <w:szCs w:val="21"/>
              </w:rPr>
              <w:t>核心期刊学术论文的</w:t>
            </w:r>
            <w:r>
              <w:rPr>
                <w:rFonts w:ascii="仿宋_GB2312" w:eastAsia="仿宋_GB2312" w:hint="eastAsia"/>
                <w:szCs w:val="21"/>
              </w:rPr>
              <w:t>其他</w:t>
            </w:r>
            <w:r w:rsidRPr="003E63C8">
              <w:rPr>
                <w:rFonts w:ascii="仿宋_GB2312" w:eastAsia="仿宋_GB2312" w:hint="eastAsia"/>
                <w:szCs w:val="21"/>
              </w:rPr>
              <w:t>作者</w:t>
            </w:r>
          </w:p>
        </w:tc>
        <w:tc>
          <w:tcPr>
            <w:tcW w:w="2163" w:type="pct"/>
            <w:vAlign w:val="center"/>
          </w:tcPr>
          <w:p w:rsidR="00B51C8A" w:rsidRDefault="00211B55" w:rsidP="00D47BFE">
            <w:pPr>
              <w:snapToGrid w:val="0"/>
              <w:ind w:firstLineChars="50" w:firstLine="105"/>
              <w:rPr>
                <w:rFonts w:ascii="仿宋_GB2312" w:eastAsia="仿宋_GB2312"/>
                <w:szCs w:val="21"/>
              </w:rPr>
            </w:pPr>
            <w:r w:rsidRPr="003E63C8">
              <w:rPr>
                <w:rFonts w:ascii="仿宋_GB2312" w:eastAsia="仿宋_GB2312" w:hint="eastAsia"/>
                <w:szCs w:val="21"/>
              </w:rPr>
              <w:t>学院</w:t>
            </w:r>
            <w:r>
              <w:rPr>
                <w:rFonts w:ascii="仿宋_GB2312" w:eastAsia="仿宋_GB2312" w:hint="eastAsia"/>
                <w:szCs w:val="21"/>
              </w:rPr>
              <w:t>薪火杯竞赛二、三</w:t>
            </w:r>
            <w:r w:rsidRPr="003E63C8">
              <w:rPr>
                <w:rFonts w:ascii="仿宋_GB2312" w:eastAsia="仿宋_GB2312" w:hint="eastAsia"/>
                <w:szCs w:val="21"/>
              </w:rPr>
              <w:t>等奖</w:t>
            </w:r>
          </w:p>
        </w:tc>
        <w:tc>
          <w:tcPr>
            <w:tcW w:w="924" w:type="pct"/>
            <w:vAlign w:val="center"/>
          </w:tcPr>
          <w:p w:rsidR="00B51C8A" w:rsidRPr="003E63C8" w:rsidRDefault="00B51C8A" w:rsidP="00D47BFE">
            <w:pPr>
              <w:snapToGrid w:val="0"/>
              <w:ind w:firstLineChars="50" w:firstLine="105"/>
              <w:rPr>
                <w:rFonts w:ascii="仿宋_GB2312" w:eastAsia="仿宋_GB2312"/>
                <w:szCs w:val="21"/>
              </w:rPr>
            </w:pPr>
          </w:p>
        </w:tc>
        <w:tc>
          <w:tcPr>
            <w:tcW w:w="806" w:type="pct"/>
            <w:vAlign w:val="center"/>
          </w:tcPr>
          <w:p w:rsidR="00B51C8A" w:rsidRPr="003E63C8" w:rsidRDefault="00B51C8A" w:rsidP="00D47B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7" w:type="pct"/>
            <w:vAlign w:val="center"/>
          </w:tcPr>
          <w:p w:rsidR="00B51C8A" w:rsidRPr="003E63C8" w:rsidRDefault="00B51C8A" w:rsidP="00D47B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E51B1E" w:rsidRPr="00F75103" w:rsidRDefault="004950EA" w:rsidP="00435361">
      <w:pPr>
        <w:pStyle w:val="a6"/>
        <w:tabs>
          <w:tab w:val="left" w:pos="567"/>
        </w:tabs>
        <w:ind w:left="719" w:hangingChars="341" w:hanging="719"/>
        <w:rPr>
          <w:rFonts w:eastAsia="仿宋_GB2312"/>
          <w:szCs w:val="21"/>
        </w:rPr>
      </w:pPr>
      <w:r w:rsidRPr="00F75103">
        <w:rPr>
          <w:rFonts w:eastAsia="仿宋_GB2312" w:hint="eastAsia"/>
          <w:b/>
          <w:szCs w:val="21"/>
        </w:rPr>
        <w:t>注：</w:t>
      </w:r>
      <w:r w:rsidR="00E51B1E" w:rsidRPr="00F75103">
        <w:rPr>
          <w:rFonts w:eastAsia="仿宋_GB2312" w:hint="eastAsia"/>
          <w:szCs w:val="21"/>
        </w:rPr>
        <w:tab/>
        <w:t>1.</w:t>
      </w:r>
      <w:r w:rsidR="00E51B1E" w:rsidRPr="00F75103">
        <w:rPr>
          <w:rFonts w:ascii="仿宋_GB2312" w:eastAsia="仿宋_GB2312" w:hint="eastAsia"/>
          <w:color w:val="000000"/>
          <w:szCs w:val="21"/>
        </w:rPr>
        <w:t xml:space="preserve"> </w:t>
      </w:r>
      <w:r w:rsidR="008546A0">
        <w:rPr>
          <w:rFonts w:ascii="仿宋_GB2312" w:eastAsia="仿宋_GB2312" w:hint="eastAsia"/>
          <w:color w:val="000000"/>
          <w:szCs w:val="21"/>
        </w:rPr>
        <w:t>核心期刊参见《</w:t>
      </w:r>
      <w:r w:rsidR="00E51B1E" w:rsidRPr="00F75103">
        <w:rPr>
          <w:rFonts w:ascii="仿宋_GB2312" w:eastAsia="仿宋_GB2312" w:hint="eastAsia"/>
          <w:color w:val="000000"/>
          <w:szCs w:val="21"/>
        </w:rPr>
        <w:t>中国人民大学核心期刊目录（2011</w:t>
      </w:r>
      <w:r w:rsidR="008546A0">
        <w:rPr>
          <w:rFonts w:ascii="仿宋_GB2312" w:eastAsia="仿宋_GB2312" w:hint="eastAsia"/>
          <w:color w:val="000000"/>
          <w:szCs w:val="21"/>
        </w:rPr>
        <w:t>修订）》</w:t>
      </w:r>
      <w:r w:rsidR="00477652">
        <w:rPr>
          <w:rFonts w:ascii="仿宋_GB2312" w:eastAsia="仿宋_GB2312" w:hint="eastAsia"/>
          <w:color w:val="000000"/>
          <w:szCs w:val="21"/>
        </w:rPr>
        <w:t>、《南京大学CSSCI来源期刊》、《中文核心期刊要目总览</w:t>
      </w:r>
      <w:r w:rsidR="00BC72A4">
        <w:rPr>
          <w:rFonts w:ascii="仿宋_GB2312" w:eastAsia="仿宋_GB2312" w:hint="eastAsia"/>
          <w:color w:val="000000"/>
          <w:szCs w:val="21"/>
        </w:rPr>
        <w:t>（2012版）</w:t>
      </w:r>
      <w:r w:rsidR="00477652">
        <w:rPr>
          <w:rFonts w:ascii="仿宋_GB2312" w:eastAsia="仿宋_GB2312" w:hint="eastAsia"/>
          <w:color w:val="000000"/>
          <w:szCs w:val="21"/>
        </w:rPr>
        <w:t>》</w:t>
      </w:r>
      <w:r w:rsidR="00E51B1E" w:rsidRPr="00F75103">
        <w:rPr>
          <w:rFonts w:ascii="仿宋_GB2312" w:eastAsia="仿宋_GB2312" w:hint="eastAsia"/>
          <w:color w:val="000000"/>
          <w:szCs w:val="21"/>
        </w:rPr>
        <w:t>；</w:t>
      </w:r>
    </w:p>
    <w:p w:rsidR="008F0615" w:rsidRDefault="00E51B1E" w:rsidP="008F0615">
      <w:pPr>
        <w:pStyle w:val="a6"/>
        <w:tabs>
          <w:tab w:val="left" w:pos="567"/>
        </w:tabs>
        <w:ind w:left="716" w:hangingChars="341" w:hanging="716"/>
        <w:rPr>
          <w:rFonts w:ascii="仿宋_GB2312" w:eastAsia="仿宋_GB2312"/>
          <w:szCs w:val="21"/>
        </w:rPr>
      </w:pPr>
      <w:r w:rsidRPr="00F75103">
        <w:rPr>
          <w:rFonts w:eastAsia="仿宋_GB2312" w:hint="eastAsia"/>
          <w:szCs w:val="21"/>
        </w:rPr>
        <w:tab/>
        <w:t>2.</w:t>
      </w:r>
      <w:r w:rsidRPr="00F75103">
        <w:rPr>
          <w:rFonts w:ascii="仿宋_GB2312" w:eastAsia="仿宋_GB2312" w:hint="eastAsia"/>
          <w:color w:val="000000"/>
          <w:szCs w:val="21"/>
        </w:rPr>
        <w:t xml:space="preserve"> </w:t>
      </w:r>
      <w:r w:rsidR="008546A0">
        <w:rPr>
          <w:rFonts w:ascii="仿宋_GB2312" w:eastAsia="仿宋_GB2312" w:hint="eastAsia"/>
          <w:szCs w:val="21"/>
        </w:rPr>
        <w:t>学科竞赛的相关规定</w:t>
      </w:r>
      <w:r w:rsidR="008546A0" w:rsidRPr="00F75103">
        <w:rPr>
          <w:rFonts w:ascii="仿宋_GB2312" w:eastAsia="仿宋_GB2312" w:hint="eastAsia"/>
          <w:szCs w:val="21"/>
        </w:rPr>
        <w:t>参见《中国人民大学本科学科竞赛管理办法》；</w:t>
      </w:r>
    </w:p>
    <w:p w:rsidR="00877F11" w:rsidRPr="008F0615" w:rsidRDefault="008F0615" w:rsidP="008F0615">
      <w:pPr>
        <w:pStyle w:val="a6"/>
        <w:tabs>
          <w:tab w:val="left" w:pos="567"/>
        </w:tabs>
        <w:rPr>
          <w:rFonts w:ascii="仿宋_GB2312" w:eastAsia="仿宋_GB2312"/>
          <w:szCs w:val="21"/>
        </w:rPr>
      </w:pPr>
      <w:r>
        <w:rPr>
          <w:rFonts w:eastAsia="仿宋_GB2312" w:hint="eastAsia"/>
          <w:szCs w:val="21"/>
        </w:rPr>
        <w:tab/>
      </w:r>
      <w:r w:rsidR="00877F11" w:rsidRPr="008F0615">
        <w:rPr>
          <w:rFonts w:eastAsia="仿宋_GB2312" w:hint="eastAsia"/>
          <w:szCs w:val="21"/>
        </w:rPr>
        <w:t>3</w:t>
      </w:r>
      <w:r w:rsidR="00877F11" w:rsidRPr="00F75103">
        <w:rPr>
          <w:rFonts w:ascii="仿宋_GB2312" w:eastAsia="仿宋_GB2312" w:hint="eastAsia"/>
          <w:szCs w:val="21"/>
        </w:rPr>
        <w:t>.</w:t>
      </w:r>
      <w:r w:rsidR="00BA5491">
        <w:rPr>
          <w:rFonts w:ascii="仿宋_GB2312" w:eastAsia="仿宋_GB2312" w:hint="eastAsia"/>
          <w:szCs w:val="21"/>
        </w:rPr>
        <w:tab/>
      </w:r>
      <w:r w:rsidR="008546A0" w:rsidRPr="00F75103">
        <w:rPr>
          <w:rFonts w:ascii="仿宋_GB2312" w:eastAsia="仿宋_GB2312" w:hint="eastAsia"/>
          <w:color w:val="000000"/>
          <w:szCs w:val="21"/>
        </w:rPr>
        <w:t>同一项目</w:t>
      </w:r>
      <w:r w:rsidR="008546A0">
        <w:rPr>
          <w:rFonts w:ascii="仿宋_GB2312" w:eastAsia="仿宋_GB2312" w:hint="eastAsia"/>
          <w:color w:val="000000"/>
          <w:szCs w:val="21"/>
        </w:rPr>
        <w:t>不累计</w:t>
      </w:r>
      <w:r w:rsidR="008546A0" w:rsidRPr="00F75103">
        <w:rPr>
          <w:rFonts w:ascii="仿宋_GB2312" w:eastAsia="仿宋_GB2312" w:hint="eastAsia"/>
          <w:color w:val="000000"/>
          <w:szCs w:val="21"/>
        </w:rPr>
        <w:t>，只取其中高分</w:t>
      </w:r>
      <w:r w:rsidR="008546A0" w:rsidRPr="00F75103">
        <w:rPr>
          <w:rFonts w:ascii="仿宋_GB2312" w:eastAsia="仿宋_GB2312" w:hint="eastAsia"/>
          <w:szCs w:val="21"/>
        </w:rPr>
        <w:t>一项加分；</w:t>
      </w:r>
    </w:p>
    <w:p w:rsidR="00E51B1E" w:rsidRPr="00F75103" w:rsidRDefault="00877F11" w:rsidP="00F75103">
      <w:pPr>
        <w:pStyle w:val="a6"/>
        <w:tabs>
          <w:tab w:val="left" w:pos="567"/>
        </w:tabs>
        <w:ind w:left="716" w:hangingChars="341" w:hanging="716"/>
        <w:rPr>
          <w:rFonts w:eastAsia="仿宋_GB2312"/>
          <w:szCs w:val="21"/>
        </w:rPr>
      </w:pPr>
      <w:r w:rsidRPr="00F75103">
        <w:rPr>
          <w:rFonts w:eastAsia="仿宋_GB2312" w:hint="eastAsia"/>
          <w:szCs w:val="21"/>
        </w:rPr>
        <w:tab/>
        <w:t>4</w:t>
      </w:r>
      <w:r w:rsidR="00E51B1E" w:rsidRPr="00F75103">
        <w:rPr>
          <w:rFonts w:eastAsia="仿宋_GB2312" w:hint="eastAsia"/>
          <w:szCs w:val="21"/>
        </w:rPr>
        <w:t>.</w:t>
      </w:r>
      <w:r w:rsidR="00E51B1E" w:rsidRPr="00F75103">
        <w:rPr>
          <w:rFonts w:ascii="仿宋_GB2312" w:eastAsia="仿宋_GB2312" w:hint="eastAsia"/>
          <w:szCs w:val="21"/>
        </w:rPr>
        <w:t xml:space="preserve"> 科研能力部分的分值可以累计，但最高不超过4分；</w:t>
      </w:r>
    </w:p>
    <w:p w:rsidR="00E51B1E" w:rsidRPr="00F75103" w:rsidRDefault="00877F11" w:rsidP="00F75103">
      <w:pPr>
        <w:pStyle w:val="a6"/>
        <w:tabs>
          <w:tab w:val="left" w:pos="567"/>
        </w:tabs>
        <w:ind w:left="716" w:hangingChars="341" w:hanging="716"/>
        <w:rPr>
          <w:rFonts w:eastAsia="仿宋_GB2312"/>
          <w:szCs w:val="21"/>
        </w:rPr>
      </w:pPr>
      <w:r w:rsidRPr="00F75103">
        <w:rPr>
          <w:rFonts w:eastAsia="仿宋_GB2312" w:hint="eastAsia"/>
          <w:szCs w:val="21"/>
        </w:rPr>
        <w:tab/>
        <w:t>5</w:t>
      </w:r>
      <w:r w:rsidR="00E51B1E" w:rsidRPr="00F75103">
        <w:rPr>
          <w:rFonts w:eastAsia="仿宋_GB2312" w:hint="eastAsia"/>
          <w:szCs w:val="21"/>
        </w:rPr>
        <w:t>.</w:t>
      </w:r>
      <w:r w:rsidR="00E51B1E" w:rsidRPr="00F75103">
        <w:rPr>
          <w:rFonts w:ascii="仿宋_GB2312" w:eastAsia="仿宋_GB2312" w:hint="eastAsia"/>
          <w:szCs w:val="21"/>
        </w:rPr>
        <w:t xml:space="preserve"> 获得各种奖励和论著公开发表的截止日期为当年8月31日，论文类申请人须提交论文发表的期刊原件及论文全文、期刊封面和目录页</w:t>
      </w:r>
      <w:r w:rsidR="00E6644F" w:rsidRPr="00F75103">
        <w:rPr>
          <w:rFonts w:eastAsia="仿宋_GB2312"/>
          <w:szCs w:val="21"/>
        </w:rPr>
        <w:t>的复印件；竞赛类须提交获奖证书的原件及复印件</w:t>
      </w:r>
      <w:r w:rsidR="00E6644F" w:rsidRPr="00F75103">
        <w:rPr>
          <w:rFonts w:eastAsia="仿宋_GB2312" w:hint="eastAsia"/>
          <w:szCs w:val="21"/>
        </w:rPr>
        <w:t>，</w:t>
      </w:r>
      <w:r w:rsidR="00E51B1E" w:rsidRPr="00F75103">
        <w:rPr>
          <w:rFonts w:eastAsia="仿宋_GB2312"/>
          <w:szCs w:val="21"/>
        </w:rPr>
        <w:t>原件审核完退回，复印件保存</w:t>
      </w:r>
      <w:r w:rsidR="004950EA" w:rsidRPr="00F75103">
        <w:rPr>
          <w:rFonts w:eastAsia="仿宋_GB2312" w:hint="eastAsia"/>
          <w:szCs w:val="21"/>
        </w:rPr>
        <w:t>；</w:t>
      </w:r>
    </w:p>
    <w:p w:rsidR="00E51B1E" w:rsidRPr="00F75103" w:rsidRDefault="005D2A86" w:rsidP="00F75103">
      <w:pPr>
        <w:pStyle w:val="a6"/>
        <w:tabs>
          <w:tab w:val="left" w:pos="567"/>
        </w:tabs>
        <w:ind w:left="716" w:hangingChars="341" w:hanging="716"/>
        <w:rPr>
          <w:rFonts w:eastAsia="仿宋_GB2312"/>
          <w:szCs w:val="21"/>
        </w:rPr>
      </w:pPr>
      <w:r w:rsidRPr="00F75103">
        <w:rPr>
          <w:rFonts w:eastAsia="仿宋_GB2312" w:hint="eastAsia"/>
          <w:szCs w:val="21"/>
        </w:rPr>
        <w:tab/>
        <w:t>6</w:t>
      </w:r>
      <w:r w:rsidR="00E51B1E" w:rsidRPr="00F75103">
        <w:rPr>
          <w:rFonts w:eastAsia="仿宋_GB2312" w:hint="eastAsia"/>
          <w:szCs w:val="21"/>
        </w:rPr>
        <w:t>.</w:t>
      </w:r>
      <w:r w:rsidR="004950EA" w:rsidRPr="00F75103">
        <w:rPr>
          <w:rFonts w:eastAsia="仿宋_GB2312" w:hint="eastAsia"/>
          <w:szCs w:val="21"/>
        </w:rPr>
        <w:t xml:space="preserve"> </w:t>
      </w:r>
      <w:r w:rsidR="004950EA" w:rsidRPr="00F75103">
        <w:rPr>
          <w:rFonts w:eastAsia="仿宋_GB2312" w:hint="eastAsia"/>
          <w:szCs w:val="21"/>
        </w:rPr>
        <w:t>本表由院学术委员会制定并讨论通过，如有疑问，由院学术委员会解释</w:t>
      </w:r>
      <w:r w:rsidR="00CD028E" w:rsidRPr="00F75103">
        <w:rPr>
          <w:rFonts w:eastAsia="仿宋_GB2312" w:hint="eastAsia"/>
          <w:szCs w:val="21"/>
        </w:rPr>
        <w:t>；</w:t>
      </w:r>
    </w:p>
    <w:p w:rsidR="00CD028E" w:rsidRPr="00F75103" w:rsidRDefault="005D2A86" w:rsidP="00F75103">
      <w:pPr>
        <w:pStyle w:val="a6"/>
        <w:tabs>
          <w:tab w:val="left" w:pos="567"/>
        </w:tabs>
        <w:ind w:left="716" w:hangingChars="341" w:hanging="716"/>
        <w:rPr>
          <w:rFonts w:eastAsia="仿宋_GB2312"/>
          <w:b/>
          <w:szCs w:val="21"/>
        </w:rPr>
      </w:pPr>
      <w:r w:rsidRPr="00F75103">
        <w:rPr>
          <w:rFonts w:eastAsia="仿宋_GB2312" w:hint="eastAsia"/>
          <w:szCs w:val="21"/>
        </w:rPr>
        <w:tab/>
        <w:t>7</w:t>
      </w:r>
      <w:r w:rsidR="00CD028E" w:rsidRPr="00F75103">
        <w:rPr>
          <w:rFonts w:eastAsia="仿宋_GB2312" w:hint="eastAsia"/>
          <w:szCs w:val="21"/>
        </w:rPr>
        <w:t xml:space="preserve">. </w:t>
      </w:r>
      <w:r w:rsidR="00CD028E" w:rsidRPr="00F75103">
        <w:rPr>
          <w:rFonts w:eastAsia="仿宋_GB2312" w:hint="eastAsia"/>
          <w:szCs w:val="21"/>
        </w:rPr>
        <w:t>本表自</w:t>
      </w:r>
      <w:r w:rsidR="00CD028E" w:rsidRPr="00F75103">
        <w:rPr>
          <w:rFonts w:eastAsia="仿宋_GB2312" w:hint="eastAsia"/>
          <w:szCs w:val="21"/>
        </w:rPr>
        <w:t>2011</w:t>
      </w:r>
      <w:r w:rsidR="00CD028E" w:rsidRPr="00F75103">
        <w:rPr>
          <w:rFonts w:eastAsia="仿宋_GB2312" w:hint="eastAsia"/>
          <w:szCs w:val="21"/>
        </w:rPr>
        <w:t>级（</w:t>
      </w:r>
      <w:r w:rsidR="00CD028E" w:rsidRPr="00F75103">
        <w:rPr>
          <w:rFonts w:eastAsia="仿宋_GB2312" w:hint="eastAsia"/>
          <w:szCs w:val="21"/>
        </w:rPr>
        <w:t>2015</w:t>
      </w:r>
      <w:r w:rsidR="00CD028E" w:rsidRPr="00F75103">
        <w:rPr>
          <w:rFonts w:eastAsia="仿宋_GB2312" w:hint="eastAsia"/>
          <w:szCs w:val="21"/>
        </w:rPr>
        <w:t>届）</w:t>
      </w:r>
      <w:proofErr w:type="gramStart"/>
      <w:r w:rsidR="00CD028E" w:rsidRPr="00F75103">
        <w:rPr>
          <w:rFonts w:eastAsia="仿宋_GB2312" w:hint="eastAsia"/>
          <w:szCs w:val="21"/>
        </w:rPr>
        <w:t>本科生推免工作</w:t>
      </w:r>
      <w:proofErr w:type="gramEnd"/>
      <w:r w:rsidR="00CD028E" w:rsidRPr="00F75103">
        <w:rPr>
          <w:rFonts w:eastAsia="仿宋_GB2312" w:hint="eastAsia"/>
          <w:szCs w:val="21"/>
        </w:rPr>
        <w:t>开始执行。</w:t>
      </w:r>
    </w:p>
    <w:sectPr w:rsidR="00CD028E" w:rsidRPr="00F75103" w:rsidSect="00F75103">
      <w:headerReference w:type="even" r:id="rId6"/>
      <w:headerReference w:type="default" r:id="rId7"/>
      <w:pgSz w:w="16838" w:h="11906" w:orient="landscape"/>
      <w:pgMar w:top="68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2DA" w:rsidRDefault="002B72DA" w:rsidP="000C3E8B">
      <w:r>
        <w:separator/>
      </w:r>
    </w:p>
  </w:endnote>
  <w:endnote w:type="continuationSeparator" w:id="0">
    <w:p w:rsidR="002B72DA" w:rsidRDefault="002B72DA" w:rsidP="000C3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2DA" w:rsidRDefault="002B72DA" w:rsidP="000C3E8B">
      <w:r>
        <w:separator/>
      </w:r>
    </w:p>
  </w:footnote>
  <w:footnote w:type="continuationSeparator" w:id="0">
    <w:p w:rsidR="002B72DA" w:rsidRDefault="002B72DA" w:rsidP="000C3E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2B" w:rsidRDefault="000D752B" w:rsidP="000D752B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2B" w:rsidRDefault="000D752B" w:rsidP="000D752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E8B"/>
    <w:rsid w:val="000465D2"/>
    <w:rsid w:val="00067EC7"/>
    <w:rsid w:val="00074137"/>
    <w:rsid w:val="00085365"/>
    <w:rsid w:val="00092364"/>
    <w:rsid w:val="000B08B8"/>
    <w:rsid w:val="000C3E8B"/>
    <w:rsid w:val="000D752B"/>
    <w:rsid w:val="001C6685"/>
    <w:rsid w:val="00211B55"/>
    <w:rsid w:val="00254A7C"/>
    <w:rsid w:val="002B72DA"/>
    <w:rsid w:val="00326686"/>
    <w:rsid w:val="00385002"/>
    <w:rsid w:val="003C0469"/>
    <w:rsid w:val="003D3BE4"/>
    <w:rsid w:val="003E63C8"/>
    <w:rsid w:val="003F69F0"/>
    <w:rsid w:val="00413F47"/>
    <w:rsid w:val="00417DC9"/>
    <w:rsid w:val="00432EEB"/>
    <w:rsid w:val="00435361"/>
    <w:rsid w:val="004749F3"/>
    <w:rsid w:val="00477652"/>
    <w:rsid w:val="00486970"/>
    <w:rsid w:val="004950EA"/>
    <w:rsid w:val="0050229D"/>
    <w:rsid w:val="00547C59"/>
    <w:rsid w:val="00561079"/>
    <w:rsid w:val="005A46D4"/>
    <w:rsid w:val="005D2A86"/>
    <w:rsid w:val="006E178A"/>
    <w:rsid w:val="00815738"/>
    <w:rsid w:val="00850250"/>
    <w:rsid w:val="00854194"/>
    <w:rsid w:val="008546A0"/>
    <w:rsid w:val="008551FF"/>
    <w:rsid w:val="00877F11"/>
    <w:rsid w:val="008F0615"/>
    <w:rsid w:val="00955BE6"/>
    <w:rsid w:val="00971792"/>
    <w:rsid w:val="009A12BC"/>
    <w:rsid w:val="00AA2A37"/>
    <w:rsid w:val="00B22306"/>
    <w:rsid w:val="00B51C8A"/>
    <w:rsid w:val="00BA5491"/>
    <w:rsid w:val="00BC72A4"/>
    <w:rsid w:val="00C458BB"/>
    <w:rsid w:val="00C53C7D"/>
    <w:rsid w:val="00C60024"/>
    <w:rsid w:val="00CD028E"/>
    <w:rsid w:val="00D47BFE"/>
    <w:rsid w:val="00D645CE"/>
    <w:rsid w:val="00DC6ECB"/>
    <w:rsid w:val="00E51B1E"/>
    <w:rsid w:val="00E647F8"/>
    <w:rsid w:val="00E6644F"/>
    <w:rsid w:val="00F0396C"/>
    <w:rsid w:val="00F75103"/>
    <w:rsid w:val="00FA501C"/>
    <w:rsid w:val="00FF1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8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3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3E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3E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3E8B"/>
    <w:rPr>
      <w:sz w:val="18"/>
      <w:szCs w:val="18"/>
    </w:rPr>
  </w:style>
  <w:style w:type="table" w:styleId="a5">
    <w:name w:val="Table Grid"/>
    <w:basedOn w:val="a1"/>
    <w:uiPriority w:val="59"/>
    <w:rsid w:val="000C3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Char1"/>
    <w:rsid w:val="000C3E8B"/>
    <w:pPr>
      <w:snapToGrid w:val="0"/>
      <w:jc w:val="left"/>
    </w:pPr>
  </w:style>
  <w:style w:type="character" w:customStyle="1" w:styleId="Char1">
    <w:name w:val="尾注文本 Char"/>
    <w:basedOn w:val="a0"/>
    <w:link w:val="a6"/>
    <w:rsid w:val="000C3E8B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148</Words>
  <Characters>846</Characters>
  <Application>Microsoft Office Word</Application>
  <DocSecurity>0</DocSecurity>
  <Lines>7</Lines>
  <Paragraphs>1</Paragraphs>
  <ScaleCrop>false</ScaleCrop>
  <Company>.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Azure</cp:lastModifiedBy>
  <cp:revision>42</cp:revision>
  <cp:lastPrinted>2013-11-15T01:00:00Z</cp:lastPrinted>
  <dcterms:created xsi:type="dcterms:W3CDTF">2013-10-16T04:34:00Z</dcterms:created>
  <dcterms:modified xsi:type="dcterms:W3CDTF">2014-09-06T08:23:00Z</dcterms:modified>
</cp:coreProperties>
</file>